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80" w:rsidRPr="00490B80" w:rsidRDefault="00490B80" w:rsidP="00490B80">
      <w:pPr>
        <w:pStyle w:val="Bodytext90"/>
        <w:shd w:val="clear" w:color="auto" w:fill="auto"/>
        <w:rPr>
          <w:lang w:val="ru-RU"/>
        </w:rPr>
      </w:pPr>
    </w:p>
    <w:p w:rsidR="00490B80" w:rsidRPr="00490B80" w:rsidRDefault="00490B80">
      <w:pPr>
        <w:pStyle w:val="Bodytext90"/>
        <w:shd w:val="clear" w:color="auto" w:fill="auto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70"/>
        <w:gridCol w:w="1282"/>
        <w:gridCol w:w="1248"/>
        <w:gridCol w:w="936"/>
        <w:gridCol w:w="1018"/>
        <w:gridCol w:w="1603"/>
        <w:gridCol w:w="989"/>
        <w:gridCol w:w="1022"/>
        <w:gridCol w:w="1190"/>
        <w:gridCol w:w="1205"/>
        <w:gridCol w:w="1114"/>
        <w:gridCol w:w="898"/>
      </w:tblGrid>
      <w:tr w:rsidR="00570780" w:rsidTr="008C70EA">
        <w:tblPrEx>
          <w:tblCellMar>
            <w:top w:w="0" w:type="dxa"/>
            <w:bottom w:w="0" w:type="dxa"/>
          </w:tblCellMar>
        </w:tblPrEx>
        <w:trPr>
          <w:trHeight w:val="1262"/>
          <w:jc w:val="center"/>
        </w:trPr>
        <w:tc>
          <w:tcPr>
            <w:tcW w:w="1070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ind w:left="60"/>
            </w:pPr>
            <w:r>
              <w:t>Номер</w:t>
            </w:r>
          </w:p>
          <w:p w:rsidR="00570780" w:rsidRDefault="008C70EA">
            <w:pPr>
              <w:pStyle w:val="Bodytext50"/>
              <w:framePr w:wrap="notBeside" w:vAnchor="text" w:hAnchor="text" w:xAlign="center" w:y="1"/>
              <w:shd w:val="clear" w:color="auto" w:fill="auto"/>
              <w:ind w:left="60"/>
            </w:pPr>
            <w:r>
              <w:t>однома</w:t>
            </w:r>
            <w:r w:rsidR="00A115C7">
              <w:t>ндатного мажоритарного виборчого округу</w:t>
            </w:r>
          </w:p>
        </w:tc>
        <w:tc>
          <w:tcPr>
            <w:tcW w:w="1282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ind w:left="40"/>
            </w:pPr>
            <w:r>
              <w:t>Прізвище, власне ім'</w:t>
            </w:r>
            <w:r>
              <w:t>я (всі власні імена), по батькові (за наявності) обраного депутата</w:t>
            </w:r>
          </w:p>
        </w:tc>
        <w:tc>
          <w:tcPr>
            <w:tcW w:w="1248" w:type="dxa"/>
            <w:shd w:val="clear" w:color="auto" w:fill="FFFFFF"/>
          </w:tcPr>
          <w:p w:rsidR="00570780" w:rsidRDefault="008C70EA">
            <w:pPr>
              <w:pStyle w:val="Bodytext50"/>
              <w:framePr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t>Число, місяць, рік народ</w:t>
            </w:r>
            <w:r w:rsidR="00A115C7">
              <w:t>ження</w:t>
            </w:r>
          </w:p>
        </w:tc>
        <w:tc>
          <w:tcPr>
            <w:tcW w:w="936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ind w:left="40"/>
            </w:pPr>
            <w:r>
              <w:t xml:space="preserve">Освіта (загальна середня, </w:t>
            </w:r>
            <w:proofErr w:type="spellStart"/>
            <w:r>
              <w:t>виша</w:t>
            </w:r>
            <w:proofErr w:type="spellEnd"/>
            <w:r>
              <w:t>)</w:t>
            </w:r>
          </w:p>
        </w:tc>
        <w:tc>
          <w:tcPr>
            <w:tcW w:w="1018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Партійність</w:t>
            </w:r>
          </w:p>
        </w:tc>
        <w:tc>
          <w:tcPr>
            <w:tcW w:w="1603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Місце роботи (заняття)</w:t>
            </w:r>
          </w:p>
        </w:tc>
        <w:tc>
          <w:tcPr>
            <w:tcW w:w="989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Посада</w:t>
            </w:r>
          </w:p>
        </w:tc>
        <w:tc>
          <w:tcPr>
            <w:tcW w:w="1022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t>Місце</w:t>
            </w:r>
          </w:p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t>проживання та адреса житла</w:t>
            </w:r>
          </w:p>
        </w:tc>
        <w:tc>
          <w:tcPr>
            <w:tcW w:w="1190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ind w:left="20"/>
            </w:pPr>
            <w:r>
              <w:t>Контактні телефони</w:t>
            </w:r>
          </w:p>
        </w:tc>
        <w:tc>
          <w:tcPr>
            <w:tcW w:w="1205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t>Суб'єкт</w:t>
            </w:r>
          </w:p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t>висування (назва місцевої</w:t>
            </w:r>
          </w:p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t>організації партії)</w:t>
            </w:r>
          </w:p>
        </w:tc>
        <w:tc>
          <w:tcPr>
            <w:tcW w:w="1114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ind w:left="20"/>
            </w:pPr>
            <w:r>
              <w:t>Дата прийняття рішення про обрання депутатом</w:t>
            </w:r>
          </w:p>
        </w:tc>
        <w:tc>
          <w:tcPr>
            <w:tcW w:w="898" w:type="dxa"/>
            <w:shd w:val="clear" w:color="auto" w:fill="FFFFFF"/>
          </w:tcPr>
          <w:p w:rsidR="00570780" w:rsidRDefault="00A115C7">
            <w:pPr>
              <w:pStyle w:val="Bodytext50"/>
              <w:framePr w:wrap="notBeside" w:vAnchor="text" w:hAnchor="text" w:xAlign="center" w:y="1"/>
              <w:shd w:val="clear" w:color="auto" w:fill="auto"/>
              <w:spacing w:line="182" w:lineRule="exact"/>
              <w:ind w:left="20"/>
            </w:pPr>
            <w:r>
              <w:t>Номер рішення про обрання депутатом</w:t>
            </w:r>
          </w:p>
        </w:tc>
      </w:tr>
      <w:tr w:rsidR="00570780" w:rsidTr="008C70EA">
        <w:tblPrEx>
          <w:tblCellMar>
            <w:top w:w="0" w:type="dxa"/>
            <w:bottom w:w="0" w:type="dxa"/>
          </w:tblCellMar>
        </w:tblPrEx>
        <w:trPr>
          <w:trHeight w:val="1339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570780" w:rsidRDefault="00A115C7" w:rsidP="008C70EA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jc w:val="center"/>
            </w:pPr>
            <w:r>
              <w:t>12</w:t>
            </w:r>
          </w:p>
        </w:tc>
        <w:tc>
          <w:tcPr>
            <w:tcW w:w="1282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ind w:left="40"/>
            </w:pPr>
            <w:proofErr w:type="spellStart"/>
            <w:r>
              <w:t>Цибульник</w:t>
            </w:r>
            <w:proofErr w:type="spellEnd"/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ind w:left="40"/>
            </w:pPr>
            <w:r>
              <w:t>Тетяна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ind w:left="40"/>
            </w:pPr>
            <w:proofErr w:type="spellStart"/>
            <w:r>
              <w:t>Аналіївна</w:t>
            </w:r>
            <w:proofErr w:type="spellEnd"/>
          </w:p>
        </w:tc>
        <w:tc>
          <w:tcPr>
            <w:tcW w:w="1248" w:type="dxa"/>
            <w:shd w:val="clear" w:color="auto" w:fill="FFFFFF"/>
          </w:tcPr>
          <w:p w:rsidR="00570780" w:rsidRDefault="00A115C7">
            <w:pPr>
              <w:pStyle w:val="Bodytext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/>
              </w:rPr>
              <w:t>25.01.1968</w:t>
            </w:r>
          </w:p>
        </w:tc>
        <w:tc>
          <w:tcPr>
            <w:tcW w:w="936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Вища</w:t>
            </w:r>
          </w:p>
        </w:tc>
        <w:tc>
          <w:tcPr>
            <w:tcW w:w="1018" w:type="dxa"/>
            <w:shd w:val="clear" w:color="auto" w:fill="FFFFFF"/>
          </w:tcPr>
          <w:p w:rsidR="00570780" w:rsidRDefault="00A115C7">
            <w:pPr>
              <w:pStyle w:val="Bodytext70"/>
              <w:framePr w:wrap="notBeside" w:vAnchor="text" w:hAnchor="text" w:xAlign="center" w:y="1"/>
              <w:shd w:val="clear" w:color="auto" w:fill="auto"/>
              <w:spacing w:line="221" w:lineRule="exact"/>
            </w:pPr>
            <w:r>
              <w:t>Член Партії регіонів</w:t>
            </w:r>
          </w:p>
        </w:tc>
        <w:tc>
          <w:tcPr>
            <w:tcW w:w="1603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адміністрація Жовтневого району Харківської міської ради</w:t>
            </w:r>
          </w:p>
        </w:tc>
        <w:tc>
          <w:tcPr>
            <w:tcW w:w="989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голова</w:t>
            </w:r>
          </w:p>
        </w:tc>
        <w:tc>
          <w:tcPr>
            <w:tcW w:w="1022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м. Харків</w:t>
            </w:r>
          </w:p>
        </w:tc>
        <w:tc>
          <w:tcPr>
            <w:tcW w:w="1190" w:type="dxa"/>
            <w:shd w:val="clear" w:color="auto" w:fill="FFFFFF"/>
          </w:tcPr>
          <w:p w:rsidR="00570780" w:rsidRDefault="0057078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Харківська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міська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організація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Партії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регіонів</w:t>
            </w:r>
          </w:p>
        </w:tc>
        <w:tc>
          <w:tcPr>
            <w:tcW w:w="1114" w:type="dxa"/>
            <w:shd w:val="clear" w:color="auto" w:fill="FFFFFF"/>
          </w:tcPr>
          <w:p w:rsidR="00570780" w:rsidRDefault="00A115C7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25.02.2013</w:t>
            </w:r>
          </w:p>
        </w:tc>
        <w:tc>
          <w:tcPr>
            <w:tcW w:w="898" w:type="dxa"/>
            <w:shd w:val="clear" w:color="auto" w:fill="FFFFFF"/>
          </w:tcPr>
          <w:p w:rsidR="00570780" w:rsidRDefault="0057078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0780" w:rsidTr="008C70EA">
        <w:tblPrEx>
          <w:tblCellMar>
            <w:top w:w="0" w:type="dxa"/>
            <w:bottom w:w="0" w:type="dxa"/>
          </w:tblCellMar>
        </w:tblPrEx>
        <w:trPr>
          <w:trHeight w:val="1358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570780" w:rsidRDefault="00A115C7" w:rsidP="008C70EA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jc w:val="center"/>
            </w:pPr>
            <w:r>
              <w:t>41</w:t>
            </w:r>
          </w:p>
        </w:tc>
        <w:tc>
          <w:tcPr>
            <w:tcW w:w="1282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Гудименко Олександр Михайлович</w:t>
            </w:r>
          </w:p>
        </w:tc>
        <w:tc>
          <w:tcPr>
            <w:tcW w:w="1248" w:type="dxa"/>
            <w:shd w:val="clear" w:color="auto" w:fill="FFFFFF"/>
          </w:tcPr>
          <w:p w:rsidR="00570780" w:rsidRDefault="00A115C7">
            <w:pPr>
              <w:pStyle w:val="Bodytext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/>
              </w:rPr>
              <w:t>28.02.1978</w:t>
            </w:r>
          </w:p>
        </w:tc>
        <w:tc>
          <w:tcPr>
            <w:tcW w:w="936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Вища</w:t>
            </w:r>
          </w:p>
        </w:tc>
        <w:tc>
          <w:tcPr>
            <w:tcW w:w="1018" w:type="dxa"/>
            <w:shd w:val="clear" w:color="auto" w:fill="FFFFFF"/>
          </w:tcPr>
          <w:p w:rsidR="00570780" w:rsidRDefault="00A115C7">
            <w:pPr>
              <w:pStyle w:val="Bodytext70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Член Партії регіонів</w:t>
            </w:r>
          </w:p>
        </w:tc>
        <w:tc>
          <w:tcPr>
            <w:tcW w:w="1603" w:type="dxa"/>
            <w:shd w:val="clear" w:color="auto" w:fill="FFFFFF"/>
          </w:tcPr>
          <w:p w:rsidR="00570780" w:rsidRPr="008C70EA" w:rsidRDefault="008C70EA">
            <w:pPr>
              <w:pStyle w:val="Bodytext40"/>
              <w:framePr w:wrap="notBeside" w:vAnchor="text" w:hAnchor="text" w:xAlign="center" w:y="1"/>
              <w:shd w:val="clear" w:color="auto" w:fill="auto"/>
              <w:spacing w:line="264" w:lineRule="exact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ТОВ</w:t>
            </w:r>
            <w:proofErr w:type="gramEnd"/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"</w:t>
            </w:r>
            <w:proofErr w:type="spellStart"/>
            <w:r>
              <w:t>Хлібокомбинат</w:t>
            </w:r>
            <w:proofErr w:type="spellEnd"/>
            <w:r>
              <w:t xml:space="preserve"> "</w:t>
            </w:r>
            <w:proofErr w:type="spellStart"/>
            <w:r>
              <w:t>Кулінічи</w:t>
            </w:r>
            <w:proofErr w:type="spellEnd"/>
            <w:r>
              <w:t>"</w:t>
            </w:r>
          </w:p>
        </w:tc>
        <w:tc>
          <w:tcPr>
            <w:tcW w:w="989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Директор</w:t>
            </w:r>
          </w:p>
        </w:tc>
        <w:tc>
          <w:tcPr>
            <w:tcW w:w="1022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м. Харків,</w:t>
            </w:r>
          </w:p>
        </w:tc>
        <w:tc>
          <w:tcPr>
            <w:tcW w:w="1190" w:type="dxa"/>
            <w:shd w:val="clear" w:color="auto" w:fill="FFFFFF"/>
          </w:tcPr>
          <w:p w:rsidR="00570780" w:rsidRDefault="00A115C7">
            <w:pPr>
              <w:pStyle w:val="Bodytext7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rPr>
                <w:lang/>
              </w:rPr>
              <w:t>067-579-77-64</w:t>
            </w:r>
          </w:p>
        </w:tc>
        <w:tc>
          <w:tcPr>
            <w:tcW w:w="1205" w:type="dxa"/>
            <w:shd w:val="clear" w:color="auto" w:fill="FFFFFF"/>
          </w:tcPr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Харківська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міська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організація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Партії</w:t>
            </w:r>
          </w:p>
          <w:p w:rsidR="00570780" w:rsidRDefault="00A115C7">
            <w:pPr>
              <w:pStyle w:val="Bodytext60"/>
              <w:framePr w:wrap="notBeside" w:vAnchor="text" w:hAnchor="text" w:xAlign="center" w:y="1"/>
              <w:shd w:val="clear" w:color="auto" w:fill="auto"/>
              <w:jc w:val="both"/>
            </w:pPr>
            <w:r>
              <w:t>регіонів</w:t>
            </w:r>
          </w:p>
        </w:tc>
        <w:tc>
          <w:tcPr>
            <w:tcW w:w="1114" w:type="dxa"/>
            <w:shd w:val="clear" w:color="auto" w:fill="FFFFFF"/>
          </w:tcPr>
          <w:p w:rsidR="00570780" w:rsidRDefault="00A115C7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26.02.2013</w:t>
            </w:r>
          </w:p>
        </w:tc>
        <w:tc>
          <w:tcPr>
            <w:tcW w:w="898" w:type="dxa"/>
            <w:shd w:val="clear" w:color="auto" w:fill="FFFFFF"/>
          </w:tcPr>
          <w:p w:rsidR="00570780" w:rsidRDefault="0057078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0780" w:rsidRDefault="00570780">
      <w:pPr>
        <w:rPr>
          <w:sz w:val="2"/>
          <w:szCs w:val="2"/>
        </w:rPr>
        <w:sectPr w:rsidR="00570780" w:rsidSect="00490B80">
          <w:pgSz w:w="16837" w:h="11905" w:orient="landscape"/>
          <w:pgMar w:top="568" w:right="1161" w:bottom="4251" w:left="2092" w:header="0" w:footer="3" w:gutter="0"/>
          <w:cols w:space="720"/>
          <w:noEndnote/>
          <w:docGrid w:linePitch="360"/>
        </w:sectPr>
      </w:pPr>
    </w:p>
    <w:p w:rsidR="00490B80" w:rsidRDefault="00490B80" w:rsidP="00490B80">
      <w:pPr>
        <w:pStyle w:val="Bodytext90"/>
        <w:framePr w:w="17021" w:h="828" w:hRule="exact" w:wrap="notBeside" w:vAnchor="text" w:hAnchor="page" w:x="1" w:y="-1269" w:anchorLock="1"/>
        <w:shd w:val="clear" w:color="auto" w:fill="auto"/>
        <w:rPr>
          <w:lang w:val="ru-RU"/>
        </w:rPr>
      </w:pPr>
    </w:p>
    <w:p w:rsidR="00490B80" w:rsidRDefault="00490B80" w:rsidP="00490B80">
      <w:pPr>
        <w:pStyle w:val="Bodytext90"/>
        <w:framePr w:w="17021" w:h="828" w:hRule="exact" w:wrap="notBeside" w:vAnchor="text" w:hAnchor="page" w:x="1" w:y="-1269" w:anchorLock="1"/>
        <w:shd w:val="clear" w:color="auto" w:fill="auto"/>
        <w:rPr>
          <w:lang w:val="ru-RU"/>
        </w:rPr>
      </w:pPr>
      <w:r>
        <w:t>ПОВІДОМЛЕННЯ</w:t>
      </w:r>
    </w:p>
    <w:p w:rsidR="00490B80" w:rsidRDefault="00490B80" w:rsidP="00490B80">
      <w:pPr>
        <w:pStyle w:val="Bodytext90"/>
        <w:framePr w:w="17021" w:h="828" w:hRule="exact" w:wrap="notBeside" w:vAnchor="text" w:hAnchor="page" w:x="1" w:y="-1269" w:anchorLock="1"/>
        <w:shd w:val="clear" w:color="auto" w:fill="auto"/>
        <w:spacing w:after="247"/>
      </w:pPr>
      <w:r>
        <w:t xml:space="preserve">про результати виборів депутатів Харківської міської ради в одномандатних мажоритарних виборчих округах </w:t>
      </w:r>
      <w:r>
        <w:rPr>
          <w:lang/>
        </w:rPr>
        <w:t xml:space="preserve">№12 </w:t>
      </w:r>
      <w:r>
        <w:t xml:space="preserve">та </w:t>
      </w:r>
      <w:r>
        <w:rPr>
          <w:lang/>
        </w:rPr>
        <w:t xml:space="preserve">№41 24 </w:t>
      </w:r>
      <w:r>
        <w:t xml:space="preserve">лютого </w:t>
      </w:r>
      <w:r>
        <w:rPr>
          <w:lang/>
        </w:rPr>
        <w:t xml:space="preserve">2013 </w:t>
      </w:r>
      <w:r>
        <w:t>року</w:t>
      </w:r>
    </w:p>
    <w:p w:rsidR="00570780" w:rsidRDefault="00570780" w:rsidP="008C70EA">
      <w:pPr>
        <w:framePr w:w="17021" w:h="828" w:hRule="exact" w:wrap="notBeside" w:vAnchor="text" w:hAnchor="page" w:x="1" w:y="-1269" w:anchorLock="1"/>
      </w:pPr>
    </w:p>
    <w:p w:rsidR="00570780" w:rsidRDefault="00A115C7">
      <w:pPr>
        <w:rPr>
          <w:sz w:val="2"/>
          <w:szCs w:val="2"/>
        </w:rPr>
        <w:sectPr w:rsidR="00570780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8C70EA" w:rsidRPr="00490B80" w:rsidRDefault="008C70EA" w:rsidP="008C70EA">
      <w:pPr>
        <w:pStyle w:val="Bodytext90"/>
        <w:spacing w:line="190" w:lineRule="exact"/>
        <w:jc w:val="left"/>
        <w:rPr>
          <w:lang w:val="ru-RU"/>
        </w:rPr>
      </w:pPr>
    </w:p>
    <w:p w:rsidR="008C70EA" w:rsidRDefault="008C70EA" w:rsidP="008C70EA">
      <w:pPr>
        <w:pStyle w:val="Bodytext90"/>
        <w:spacing w:line="190" w:lineRule="exact"/>
        <w:jc w:val="left"/>
      </w:pPr>
      <w:r>
        <w:t>Голова Харківської міської виборчої комісії</w:t>
      </w:r>
    </w:p>
    <w:p w:rsidR="00570780" w:rsidRDefault="008C70EA" w:rsidP="008C70EA">
      <w:pPr>
        <w:pStyle w:val="Bodytext90"/>
        <w:shd w:val="clear" w:color="auto" w:fill="auto"/>
        <w:spacing w:line="190" w:lineRule="exact"/>
        <w:ind w:right="-5934"/>
        <w:jc w:val="left"/>
      </w:pPr>
      <w:r>
        <w:t xml:space="preserve">Харківської області         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О.В. Дмитренко</w:t>
      </w:r>
    </w:p>
    <w:sectPr w:rsidR="00570780" w:rsidSect="00570780">
      <w:type w:val="continuous"/>
      <w:pgSz w:w="16837" w:h="11905" w:orient="landscape"/>
      <w:pgMar w:top="1232" w:right="8274" w:bottom="4251" w:left="21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5C7" w:rsidRDefault="00A115C7" w:rsidP="00570780">
      <w:r>
        <w:separator/>
      </w:r>
    </w:p>
  </w:endnote>
  <w:endnote w:type="continuationSeparator" w:id="0">
    <w:p w:rsidR="00A115C7" w:rsidRDefault="00A115C7" w:rsidP="00570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5C7" w:rsidRDefault="00A115C7"/>
  </w:footnote>
  <w:footnote w:type="continuationSeparator" w:id="0">
    <w:p w:rsidR="00A115C7" w:rsidRDefault="00A115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E0F4D"/>
    <w:multiLevelType w:val="multilevel"/>
    <w:tmpl w:val="7B48E986"/>
    <w:lvl w:ilvl="0">
      <w:start w:val="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70780"/>
    <w:rsid w:val="00490B80"/>
    <w:rsid w:val="00570780"/>
    <w:rsid w:val="008C70EA"/>
    <w:rsid w:val="00A1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7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0780"/>
    <w:rPr>
      <w:color w:val="0066CC"/>
      <w:u w:val="single"/>
    </w:rPr>
  </w:style>
  <w:style w:type="character" w:customStyle="1" w:styleId="Heading12">
    <w:name w:val="Heading #1 (2)_"/>
    <w:basedOn w:val="a0"/>
    <w:link w:val="Heading120"/>
    <w:rsid w:val="00570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">
    <w:name w:val="Body text_"/>
    <w:basedOn w:val="a0"/>
    <w:link w:val="Bodytext0"/>
    <w:rsid w:val="00570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9">
    <w:name w:val="Body text (9)_"/>
    <w:basedOn w:val="a0"/>
    <w:link w:val="Bodytext90"/>
    <w:rsid w:val="00570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">
    <w:name w:val="Body text (5)_"/>
    <w:basedOn w:val="a0"/>
    <w:link w:val="Bodytext50"/>
    <w:rsid w:val="00570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4">
    <w:name w:val="Body text (4)_"/>
    <w:basedOn w:val="a0"/>
    <w:link w:val="Bodytext40"/>
    <w:rsid w:val="00570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/>
    </w:rPr>
  </w:style>
  <w:style w:type="character" w:customStyle="1" w:styleId="Bodytext6">
    <w:name w:val="Body text (6)_"/>
    <w:basedOn w:val="a0"/>
    <w:link w:val="Bodytext60"/>
    <w:rsid w:val="00570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7">
    <w:name w:val="Body text (7)_"/>
    <w:basedOn w:val="a0"/>
    <w:link w:val="Bodytext70"/>
    <w:rsid w:val="00570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">
    <w:name w:val="Body text (8)_"/>
    <w:basedOn w:val="a0"/>
    <w:link w:val="Bodytext80"/>
    <w:rsid w:val="00570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10">
    <w:name w:val="Body text (10)_"/>
    <w:basedOn w:val="a0"/>
    <w:link w:val="Bodytext100"/>
    <w:rsid w:val="005707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Bodytext101">
    <w:name w:val="Body text (10)"/>
    <w:basedOn w:val="Bodytext10"/>
    <w:rsid w:val="00570780"/>
  </w:style>
  <w:style w:type="paragraph" w:customStyle="1" w:styleId="Heading120">
    <w:name w:val="Heading #1 (2)"/>
    <w:basedOn w:val="a"/>
    <w:link w:val="Heading12"/>
    <w:rsid w:val="00570780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0">
    <w:name w:val="Body text"/>
    <w:basedOn w:val="a"/>
    <w:link w:val="Bodytext"/>
    <w:rsid w:val="00570780"/>
    <w:pPr>
      <w:shd w:val="clear" w:color="auto" w:fill="FFFFFF"/>
      <w:spacing w:before="420" w:line="322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90">
    <w:name w:val="Body text (9)"/>
    <w:basedOn w:val="a"/>
    <w:link w:val="Bodytext9"/>
    <w:rsid w:val="00570780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50">
    <w:name w:val="Body text (5)"/>
    <w:basedOn w:val="a"/>
    <w:link w:val="Bodytext5"/>
    <w:rsid w:val="00570780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40">
    <w:name w:val="Body text (4)"/>
    <w:basedOn w:val="a"/>
    <w:link w:val="Bodytext4"/>
    <w:rsid w:val="005707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  <w:lang/>
    </w:rPr>
  </w:style>
  <w:style w:type="paragraph" w:customStyle="1" w:styleId="Bodytext60">
    <w:name w:val="Body text (6)"/>
    <w:basedOn w:val="a"/>
    <w:link w:val="Bodytext6"/>
    <w:rsid w:val="00570780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a"/>
    <w:link w:val="Bodytext7"/>
    <w:rsid w:val="0057078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80">
    <w:name w:val="Body text (8)"/>
    <w:basedOn w:val="a"/>
    <w:link w:val="Bodytext8"/>
    <w:rsid w:val="005707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570780"/>
    <w:pPr>
      <w:shd w:val="clear" w:color="auto" w:fill="FFFFFF"/>
      <w:spacing w:line="197" w:lineRule="exact"/>
    </w:pPr>
    <w:rPr>
      <w:rFonts w:ascii="Tahoma" w:eastAsia="Tahoma" w:hAnsi="Tahoma" w:cs="Tahoma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Aleksey P. Mikolaenko</cp:lastModifiedBy>
  <cp:revision>2</cp:revision>
  <dcterms:created xsi:type="dcterms:W3CDTF">2013-02-27T09:29:00Z</dcterms:created>
  <dcterms:modified xsi:type="dcterms:W3CDTF">2013-02-27T09:45:00Z</dcterms:modified>
</cp:coreProperties>
</file>